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83" w:rsidRDefault="00B20DBB">
      <w:pPr>
        <w:pStyle w:val="Standard"/>
        <w:ind w:right="-283"/>
        <w:jc w:val="center"/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t xml:space="preserve">Zápis jednání členské schůze VCC Velemín dne </w:t>
      </w:r>
      <w:proofErr w:type="gramStart"/>
      <w:r w:rsidR="001F736A">
        <w:rPr>
          <w:rFonts w:ascii="Arial" w:hAnsi="Arial"/>
          <w:b/>
          <w:bCs/>
          <w:sz w:val="36"/>
          <w:szCs w:val="36"/>
          <w:u w:val="single"/>
        </w:rPr>
        <w:t>2</w:t>
      </w:r>
      <w:r>
        <w:rPr>
          <w:rFonts w:ascii="Arial" w:hAnsi="Arial"/>
          <w:b/>
          <w:bCs/>
          <w:sz w:val="36"/>
          <w:szCs w:val="36"/>
          <w:u w:val="single"/>
        </w:rPr>
        <w:t>.3. 201</w:t>
      </w:r>
      <w:r w:rsidR="001F736A">
        <w:rPr>
          <w:rFonts w:ascii="Arial" w:hAnsi="Arial"/>
          <w:b/>
          <w:bCs/>
          <w:sz w:val="36"/>
          <w:szCs w:val="36"/>
          <w:u w:val="single"/>
        </w:rPr>
        <w:t>9</w:t>
      </w:r>
      <w:proofErr w:type="gramEnd"/>
    </w:p>
    <w:p w:rsidR="00027083" w:rsidRDefault="00027083">
      <w:pPr>
        <w:pStyle w:val="Standard"/>
        <w:rPr>
          <w:rFonts w:ascii="Arial" w:hAnsi="Arial"/>
        </w:rPr>
      </w:pPr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místo 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Litoměřice</w:t>
      </w:r>
      <w:proofErr w:type="gramEnd"/>
      <w:r>
        <w:rPr>
          <w:rFonts w:ascii="Arial" w:hAnsi="Arial"/>
          <w:sz w:val="20"/>
          <w:szCs w:val="20"/>
        </w:rPr>
        <w:t>, sál Koliba na ZČ</w:t>
      </w:r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čas 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16:1</w:t>
      </w:r>
      <w:r w:rsidR="001F736A">
        <w:rPr>
          <w:rFonts w:ascii="Arial" w:hAnsi="Arial"/>
          <w:sz w:val="20"/>
          <w:szCs w:val="20"/>
        </w:rPr>
        <w:t>5</w:t>
      </w:r>
      <w:proofErr w:type="gramEnd"/>
      <w:r>
        <w:rPr>
          <w:rFonts w:ascii="Arial" w:hAnsi="Arial"/>
          <w:sz w:val="20"/>
          <w:szCs w:val="20"/>
        </w:rPr>
        <w:t xml:space="preserve"> – 17:</w:t>
      </w:r>
      <w:r w:rsidR="001F736A">
        <w:rPr>
          <w:rFonts w:ascii="Arial" w:hAnsi="Arial"/>
          <w:sz w:val="20"/>
          <w:szCs w:val="20"/>
        </w:rPr>
        <w:t>10</w:t>
      </w:r>
      <w:r>
        <w:rPr>
          <w:rFonts w:ascii="Arial" w:hAnsi="Arial"/>
          <w:sz w:val="20"/>
          <w:szCs w:val="20"/>
        </w:rPr>
        <w:t>hod</w:t>
      </w:r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účast 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viz podpisy na prezenčních </w:t>
      </w:r>
      <w:proofErr w:type="gramStart"/>
      <w:r>
        <w:rPr>
          <w:rFonts w:ascii="Arial" w:hAnsi="Arial"/>
          <w:sz w:val="20"/>
          <w:szCs w:val="20"/>
        </w:rPr>
        <w:t>listinách</w:t>
      </w:r>
      <w:r w:rsidR="00A432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(pokladník</w:t>
      </w:r>
      <w:proofErr w:type="gramEnd"/>
      <w:r>
        <w:rPr>
          <w:rFonts w:ascii="Arial" w:hAnsi="Arial"/>
          <w:sz w:val="20"/>
          <w:szCs w:val="20"/>
        </w:rPr>
        <w:t xml:space="preserve"> – výběr členských příspěvků)</w:t>
      </w:r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program :</w:t>
      </w:r>
      <w:r>
        <w:rPr>
          <w:rFonts w:ascii="Arial" w:hAnsi="Arial"/>
          <w:sz w:val="20"/>
          <w:szCs w:val="20"/>
        </w:rPr>
        <w:tab/>
        <w:t>1) zahájení</w:t>
      </w:r>
      <w:proofErr w:type="gramEnd"/>
      <w:r w:rsidR="00A43292">
        <w:rPr>
          <w:rFonts w:ascii="Arial" w:hAnsi="Arial"/>
          <w:sz w:val="20"/>
          <w:szCs w:val="20"/>
        </w:rPr>
        <w:t xml:space="preserve"> a</w:t>
      </w:r>
      <w:r w:rsidR="002E195E">
        <w:rPr>
          <w:rFonts w:ascii="Arial" w:hAnsi="Arial"/>
          <w:sz w:val="20"/>
          <w:szCs w:val="20"/>
        </w:rPr>
        <w:t xml:space="preserve"> ocenění žijících zakladatelů klubu (letos 40. výročí)</w:t>
      </w:r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2) volba návrhové/mandátní komise</w:t>
      </w:r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3) zpráva předsedy klubu </w:t>
      </w:r>
      <w:r w:rsidR="00A43292">
        <w:rPr>
          <w:rFonts w:ascii="Arial" w:hAnsi="Arial"/>
          <w:sz w:val="20"/>
          <w:szCs w:val="20"/>
        </w:rPr>
        <w:t xml:space="preserve">o </w:t>
      </w:r>
      <w:r>
        <w:rPr>
          <w:rFonts w:ascii="Arial" w:hAnsi="Arial"/>
          <w:sz w:val="20"/>
          <w:szCs w:val="20"/>
        </w:rPr>
        <w:t>činnosti v roce 201</w:t>
      </w:r>
      <w:r w:rsidR="001F736A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4) zpráva </w:t>
      </w:r>
      <w:r w:rsidR="001F736A">
        <w:rPr>
          <w:rFonts w:ascii="Arial" w:hAnsi="Arial"/>
          <w:sz w:val="20"/>
          <w:szCs w:val="20"/>
        </w:rPr>
        <w:t xml:space="preserve">předsedkyně </w:t>
      </w:r>
      <w:r>
        <w:rPr>
          <w:rFonts w:ascii="Arial" w:hAnsi="Arial"/>
          <w:sz w:val="20"/>
          <w:szCs w:val="20"/>
        </w:rPr>
        <w:t>KRK</w:t>
      </w:r>
      <w:r w:rsidR="00A43292">
        <w:rPr>
          <w:rFonts w:ascii="Arial" w:hAnsi="Arial"/>
          <w:sz w:val="20"/>
          <w:szCs w:val="20"/>
        </w:rPr>
        <w:t xml:space="preserve"> o kontrole </w:t>
      </w:r>
      <w:proofErr w:type="spellStart"/>
      <w:r w:rsidR="00A43292">
        <w:rPr>
          <w:rFonts w:ascii="Arial" w:hAnsi="Arial"/>
          <w:sz w:val="20"/>
          <w:szCs w:val="20"/>
        </w:rPr>
        <w:t>účta</w:t>
      </w:r>
      <w:proofErr w:type="spellEnd"/>
      <w:r w:rsidR="00A43292">
        <w:rPr>
          <w:rFonts w:ascii="Arial" w:hAnsi="Arial"/>
          <w:sz w:val="20"/>
          <w:szCs w:val="20"/>
        </w:rPr>
        <w:t xml:space="preserve"> a hospodaření ve 2018</w:t>
      </w:r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5) </w:t>
      </w:r>
      <w:r w:rsidR="001F736A">
        <w:rPr>
          <w:rFonts w:ascii="Arial" w:hAnsi="Arial"/>
          <w:sz w:val="20"/>
          <w:szCs w:val="20"/>
        </w:rPr>
        <w:t xml:space="preserve">zpráva klubové </w:t>
      </w:r>
      <w:proofErr w:type="spellStart"/>
      <w:r w:rsidR="001F736A">
        <w:rPr>
          <w:rFonts w:ascii="Arial" w:hAnsi="Arial"/>
          <w:sz w:val="20"/>
          <w:szCs w:val="20"/>
        </w:rPr>
        <w:t>testační</w:t>
      </w:r>
      <w:proofErr w:type="spellEnd"/>
      <w:r w:rsidR="001F736A">
        <w:rPr>
          <w:rFonts w:ascii="Arial" w:hAnsi="Arial"/>
          <w:sz w:val="20"/>
          <w:szCs w:val="20"/>
        </w:rPr>
        <w:t xml:space="preserve"> komise (KLTK), </w:t>
      </w:r>
      <w:proofErr w:type="spellStart"/>
      <w:r w:rsidR="001F736A">
        <w:rPr>
          <w:rFonts w:ascii="Arial" w:hAnsi="Arial"/>
          <w:sz w:val="20"/>
          <w:szCs w:val="20"/>
        </w:rPr>
        <w:t>terminář</w:t>
      </w:r>
      <w:proofErr w:type="spellEnd"/>
      <w:r w:rsidR="001F736A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testac</w:t>
      </w:r>
      <w:r w:rsidR="001F736A">
        <w:rPr>
          <w:rFonts w:ascii="Arial" w:hAnsi="Arial"/>
          <w:sz w:val="20"/>
          <w:szCs w:val="20"/>
        </w:rPr>
        <w:t>í</w:t>
      </w:r>
      <w:proofErr w:type="spellEnd"/>
      <w:r>
        <w:rPr>
          <w:rFonts w:ascii="Arial" w:hAnsi="Arial"/>
          <w:sz w:val="20"/>
          <w:szCs w:val="20"/>
        </w:rPr>
        <w:t xml:space="preserve"> HV ve 201</w:t>
      </w:r>
      <w:r w:rsidR="001F736A">
        <w:rPr>
          <w:rFonts w:ascii="Arial" w:hAnsi="Arial"/>
          <w:sz w:val="20"/>
          <w:szCs w:val="20"/>
        </w:rPr>
        <w:t>9</w:t>
      </w:r>
      <w:r w:rsidR="002E195E">
        <w:rPr>
          <w:rFonts w:ascii="Arial" w:hAnsi="Arial"/>
          <w:sz w:val="20"/>
          <w:szCs w:val="20"/>
        </w:rPr>
        <w:t xml:space="preserve"> </w:t>
      </w:r>
      <w:proofErr w:type="spellStart"/>
      <w:r w:rsidR="002E195E">
        <w:rPr>
          <w:rFonts w:ascii="Arial" w:hAnsi="Arial"/>
          <w:sz w:val="20"/>
          <w:szCs w:val="20"/>
        </w:rPr>
        <w:t>atd</w:t>
      </w:r>
      <w:proofErr w:type="spellEnd"/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6) příprava klubového srazu „Terezín 201</w:t>
      </w:r>
      <w:r w:rsidR="001F736A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“</w:t>
      </w:r>
    </w:p>
    <w:p w:rsidR="00777901" w:rsidRDefault="00B20D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F736A">
        <w:rPr>
          <w:rFonts w:ascii="Arial" w:hAnsi="Arial"/>
          <w:sz w:val="20"/>
          <w:szCs w:val="20"/>
        </w:rPr>
        <w:t xml:space="preserve">7) příprava klubové výstavky </w:t>
      </w:r>
      <w:proofErr w:type="gramStart"/>
      <w:r w:rsidR="001F736A">
        <w:rPr>
          <w:rFonts w:ascii="Arial" w:hAnsi="Arial"/>
          <w:sz w:val="20"/>
          <w:szCs w:val="20"/>
        </w:rPr>
        <w:t>ke</w:t>
      </w:r>
      <w:proofErr w:type="gramEnd"/>
      <w:r w:rsidR="001F736A">
        <w:rPr>
          <w:rFonts w:ascii="Arial" w:hAnsi="Arial"/>
          <w:sz w:val="20"/>
          <w:szCs w:val="20"/>
        </w:rPr>
        <w:t xml:space="preserve"> 40. výročí založení VCC</w:t>
      </w:r>
    </w:p>
    <w:p w:rsidR="00027083" w:rsidRDefault="001F736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B20DBB">
        <w:rPr>
          <w:rFonts w:ascii="Arial" w:hAnsi="Arial"/>
          <w:sz w:val="20"/>
          <w:szCs w:val="20"/>
        </w:rPr>
        <w:tab/>
      </w:r>
      <w:r w:rsidR="00B20DBB">
        <w:rPr>
          <w:rFonts w:ascii="Arial" w:hAnsi="Arial"/>
          <w:sz w:val="20"/>
          <w:szCs w:val="20"/>
        </w:rPr>
        <w:tab/>
        <w:t xml:space="preserve">8) </w:t>
      </w:r>
      <w:r w:rsidR="00A43292">
        <w:rPr>
          <w:rFonts w:ascii="Arial" w:hAnsi="Arial"/>
          <w:sz w:val="20"/>
          <w:szCs w:val="20"/>
        </w:rPr>
        <w:t>noví zájemci o členství</w:t>
      </w:r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9) diskuse</w:t>
      </w:r>
      <w:r w:rsidR="00A43292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různé</w:t>
      </w:r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10) </w:t>
      </w:r>
      <w:r w:rsidR="00A43292">
        <w:rPr>
          <w:rFonts w:ascii="Arial" w:hAnsi="Arial"/>
          <w:sz w:val="20"/>
          <w:szCs w:val="20"/>
        </w:rPr>
        <w:t xml:space="preserve">závěrečná </w:t>
      </w:r>
      <w:r>
        <w:rPr>
          <w:rFonts w:ascii="Arial" w:hAnsi="Arial"/>
          <w:sz w:val="20"/>
          <w:szCs w:val="20"/>
        </w:rPr>
        <w:t>zpráva návrhové komise</w:t>
      </w:r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11) </w:t>
      </w:r>
      <w:r w:rsidR="00A43292">
        <w:rPr>
          <w:rFonts w:ascii="Arial" w:hAnsi="Arial"/>
          <w:sz w:val="20"/>
          <w:szCs w:val="20"/>
        </w:rPr>
        <w:t>ukončení a následně s</w:t>
      </w:r>
      <w:r w:rsidR="002E195E">
        <w:rPr>
          <w:rFonts w:ascii="Arial" w:hAnsi="Arial"/>
          <w:sz w:val="20"/>
          <w:szCs w:val="20"/>
        </w:rPr>
        <w:t>polečná večeře</w:t>
      </w:r>
    </w:p>
    <w:p w:rsidR="00027083" w:rsidRDefault="00027083">
      <w:pPr>
        <w:pStyle w:val="Standard"/>
        <w:rPr>
          <w:rFonts w:ascii="Arial" w:hAnsi="Arial"/>
          <w:sz w:val="20"/>
          <w:szCs w:val="20"/>
        </w:rPr>
      </w:pPr>
    </w:p>
    <w:p w:rsidR="00027083" w:rsidRDefault="00B20DBB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1) Jednání bylo </w:t>
      </w:r>
      <w:r w:rsidRPr="005662B2">
        <w:rPr>
          <w:rFonts w:ascii="Arial" w:hAnsi="Arial"/>
          <w:bCs/>
          <w:sz w:val="20"/>
          <w:szCs w:val="20"/>
        </w:rPr>
        <w:t>zahájeno předsedou</w:t>
      </w:r>
      <w:r>
        <w:rPr>
          <w:rFonts w:ascii="Arial" w:hAnsi="Arial"/>
          <w:sz w:val="20"/>
          <w:szCs w:val="20"/>
        </w:rPr>
        <w:t xml:space="preserve"> klubu p. Vratislavem Králem po ukončení prezentace příchozích</w:t>
      </w:r>
      <w:r w:rsidR="002E195E">
        <w:rPr>
          <w:rFonts w:ascii="Arial" w:hAnsi="Arial"/>
          <w:sz w:val="20"/>
          <w:szCs w:val="20"/>
        </w:rPr>
        <w:t>, které bylo</w:t>
      </w:r>
      <w:r>
        <w:rPr>
          <w:rFonts w:ascii="Arial" w:hAnsi="Arial"/>
          <w:sz w:val="20"/>
          <w:szCs w:val="20"/>
        </w:rPr>
        <w:t xml:space="preserve"> spojen</w:t>
      </w:r>
      <w:r w:rsidR="002E195E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 s platbou letošních členských příspěvků a vydáváním nových průkazů na rok 201</w:t>
      </w:r>
      <w:r w:rsidR="002E195E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.</w:t>
      </w:r>
      <w:r w:rsidR="002E195E">
        <w:rPr>
          <w:rFonts w:ascii="Arial" w:hAnsi="Arial"/>
          <w:sz w:val="20"/>
          <w:szCs w:val="20"/>
        </w:rPr>
        <w:t xml:space="preserve"> Zároveň všem členům předávány jmenovité výroční pamětní listy a kovové klubové plakety k umístění na stroje </w:t>
      </w:r>
      <w:r w:rsidR="00A43292">
        <w:rPr>
          <w:rFonts w:ascii="Arial" w:hAnsi="Arial"/>
          <w:sz w:val="20"/>
          <w:szCs w:val="20"/>
        </w:rPr>
        <w:t xml:space="preserve">pomocí </w:t>
      </w:r>
      <w:r w:rsidR="002E195E">
        <w:rPr>
          <w:rFonts w:ascii="Arial" w:hAnsi="Arial"/>
          <w:sz w:val="20"/>
          <w:szCs w:val="20"/>
        </w:rPr>
        <w:t>šroub</w:t>
      </w:r>
      <w:r w:rsidR="00A43292">
        <w:rPr>
          <w:rFonts w:ascii="Arial" w:hAnsi="Arial"/>
          <w:sz w:val="20"/>
          <w:szCs w:val="20"/>
        </w:rPr>
        <w:t>ů</w:t>
      </w:r>
      <w:r w:rsidR="002E195E">
        <w:rPr>
          <w:rFonts w:ascii="Arial" w:hAnsi="Arial"/>
          <w:sz w:val="20"/>
          <w:szCs w:val="20"/>
        </w:rPr>
        <w:t xml:space="preserve"> M</w:t>
      </w:r>
      <w:r w:rsidR="00A43292">
        <w:rPr>
          <w:rFonts w:ascii="Arial" w:hAnsi="Arial"/>
          <w:sz w:val="20"/>
          <w:szCs w:val="20"/>
        </w:rPr>
        <w:t>5</w:t>
      </w:r>
      <w:r w:rsidR="002E195E">
        <w:rPr>
          <w:rFonts w:ascii="Arial" w:hAnsi="Arial"/>
          <w:sz w:val="20"/>
          <w:szCs w:val="20"/>
        </w:rPr>
        <w:t>.</w:t>
      </w:r>
    </w:p>
    <w:p w:rsidR="00027083" w:rsidRDefault="00027083">
      <w:pPr>
        <w:pStyle w:val="Standard"/>
        <w:jc w:val="both"/>
        <w:rPr>
          <w:rFonts w:ascii="Arial" w:hAnsi="Arial"/>
          <w:sz w:val="20"/>
          <w:szCs w:val="20"/>
        </w:rPr>
      </w:pPr>
    </w:p>
    <w:p w:rsidR="00027083" w:rsidRDefault="00B20DBB" w:rsidP="00AA50B3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Navržení pp. </w:t>
      </w:r>
      <w:proofErr w:type="spellStart"/>
      <w:r>
        <w:rPr>
          <w:rFonts w:ascii="Arial" w:hAnsi="Arial"/>
          <w:sz w:val="20"/>
          <w:szCs w:val="20"/>
        </w:rPr>
        <w:t>Alblová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Hauf</w:t>
      </w:r>
      <w:proofErr w:type="spellEnd"/>
      <w:r>
        <w:rPr>
          <w:rFonts w:ascii="Arial" w:hAnsi="Arial"/>
          <w:sz w:val="20"/>
          <w:szCs w:val="20"/>
        </w:rPr>
        <w:t xml:space="preserve"> a Král junior byli schváleni jednomyslně. Následně komisí konstatován </w:t>
      </w:r>
      <w:r w:rsidR="002E195E">
        <w:rPr>
          <w:rFonts w:ascii="Arial" w:hAnsi="Arial"/>
          <w:sz w:val="20"/>
          <w:szCs w:val="20"/>
        </w:rPr>
        <w:t xml:space="preserve">aktuální </w:t>
      </w:r>
      <w:r>
        <w:rPr>
          <w:rFonts w:ascii="Arial" w:hAnsi="Arial"/>
          <w:sz w:val="20"/>
          <w:szCs w:val="20"/>
        </w:rPr>
        <w:t xml:space="preserve">počet přítomných </w:t>
      </w:r>
      <w:r w:rsidR="00A43292">
        <w:rPr>
          <w:rFonts w:ascii="Arial" w:hAnsi="Arial"/>
          <w:sz w:val="20"/>
          <w:szCs w:val="20"/>
        </w:rPr>
        <w:t xml:space="preserve">110 </w:t>
      </w:r>
      <w:r w:rsidR="002E195E">
        <w:rPr>
          <w:rFonts w:ascii="Arial" w:hAnsi="Arial"/>
          <w:sz w:val="20"/>
          <w:szCs w:val="20"/>
        </w:rPr>
        <w:t xml:space="preserve">(další </w:t>
      </w:r>
      <w:r w:rsidR="005662B2">
        <w:rPr>
          <w:rFonts w:ascii="Arial" w:hAnsi="Arial"/>
          <w:sz w:val="20"/>
          <w:szCs w:val="20"/>
        </w:rPr>
        <w:t xml:space="preserve">zpozdilci </w:t>
      </w:r>
      <w:r w:rsidR="002E195E">
        <w:rPr>
          <w:rFonts w:ascii="Arial" w:hAnsi="Arial"/>
          <w:sz w:val="20"/>
          <w:szCs w:val="20"/>
        </w:rPr>
        <w:t>přicháze</w:t>
      </w:r>
      <w:r w:rsidR="005662B2">
        <w:rPr>
          <w:rFonts w:ascii="Arial" w:hAnsi="Arial"/>
          <w:sz w:val="20"/>
          <w:szCs w:val="20"/>
        </w:rPr>
        <w:t>li</w:t>
      </w:r>
      <w:r w:rsidR="002E195E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dle podpisů prezenčních listin</w:t>
      </w:r>
      <w:r w:rsidR="00A43292">
        <w:rPr>
          <w:rFonts w:ascii="Arial" w:hAnsi="Arial"/>
          <w:sz w:val="20"/>
          <w:szCs w:val="20"/>
        </w:rPr>
        <w:t>,</w:t>
      </w:r>
      <w:r w:rsidR="002E195E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 xml:space="preserve"> nadpoloviční většina z evidenčního stavu 198</w:t>
      </w:r>
      <w:r w:rsidR="002E195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5662B2" w:rsidRPr="005662B2">
        <w:rPr>
          <w:rFonts w:ascii="Arial" w:hAnsi="Arial"/>
          <w:sz w:val="20"/>
          <w:szCs w:val="20"/>
        </w:rPr>
        <w:t>J</w:t>
      </w:r>
      <w:r w:rsidRPr="005662B2">
        <w:rPr>
          <w:rFonts w:ascii="Arial" w:hAnsi="Arial"/>
          <w:bCs/>
          <w:sz w:val="20"/>
          <w:szCs w:val="20"/>
        </w:rPr>
        <w:t>ednání je proto usnášeníschopné.</w:t>
      </w:r>
      <w:r w:rsidR="005662B2">
        <w:rPr>
          <w:rFonts w:ascii="Arial" w:hAnsi="Arial"/>
          <w:b/>
          <w:bCs/>
          <w:sz w:val="20"/>
          <w:szCs w:val="20"/>
        </w:rPr>
        <w:t xml:space="preserve">     </w:t>
      </w:r>
      <w:r w:rsidR="00AA50B3">
        <w:rPr>
          <w:rFonts w:ascii="Arial" w:hAnsi="Arial"/>
          <w:b/>
          <w:bCs/>
          <w:sz w:val="20"/>
          <w:szCs w:val="20"/>
        </w:rPr>
        <w:t xml:space="preserve">           </w:t>
      </w:r>
      <w:r w:rsidR="005662B2">
        <w:rPr>
          <w:rFonts w:ascii="Arial" w:hAnsi="Arial"/>
          <w:b/>
          <w:bCs/>
          <w:sz w:val="20"/>
          <w:szCs w:val="20"/>
        </w:rPr>
        <w:t xml:space="preserve">                                             </w:t>
      </w:r>
      <w:proofErr w:type="gramStart"/>
      <w:r w:rsidR="00AA50B3">
        <w:rPr>
          <w:rFonts w:ascii="Arial" w:hAnsi="Arial"/>
          <w:b/>
          <w:bCs/>
          <w:sz w:val="20"/>
          <w:szCs w:val="20"/>
        </w:rPr>
        <w:t>s</w:t>
      </w:r>
      <w:r w:rsidR="005662B2">
        <w:rPr>
          <w:rFonts w:ascii="Arial" w:hAnsi="Arial"/>
          <w:b/>
          <w:bCs/>
          <w:sz w:val="20"/>
          <w:szCs w:val="20"/>
        </w:rPr>
        <w:t>chváleno</w:t>
      </w:r>
      <w:proofErr w:type="gramEnd"/>
    </w:p>
    <w:p w:rsidR="00AA50B3" w:rsidRDefault="00AA50B3" w:rsidP="00AA50B3">
      <w:pPr>
        <w:pStyle w:val="Standard"/>
      </w:pPr>
    </w:p>
    <w:p w:rsidR="005662B2" w:rsidRDefault="00B20DB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</w:t>
      </w:r>
      <w:r w:rsidR="005662B2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práva předsedy VCC Velemín </w:t>
      </w:r>
      <w:r w:rsidR="005662B2">
        <w:rPr>
          <w:rFonts w:ascii="Arial" w:hAnsi="Arial"/>
          <w:sz w:val="20"/>
          <w:szCs w:val="20"/>
        </w:rPr>
        <w:t>viz</w:t>
      </w:r>
      <w:r>
        <w:rPr>
          <w:rFonts w:ascii="Arial" w:hAnsi="Arial"/>
          <w:sz w:val="20"/>
          <w:szCs w:val="20"/>
        </w:rPr>
        <w:t xml:space="preserve"> </w:t>
      </w:r>
      <w:r w:rsidR="005662B2" w:rsidRPr="005662B2">
        <w:rPr>
          <w:rFonts w:ascii="Arial" w:hAnsi="Arial"/>
          <w:b/>
          <w:sz w:val="20"/>
          <w:szCs w:val="20"/>
        </w:rPr>
        <w:t>příloha č. 1</w:t>
      </w:r>
      <w:r w:rsidR="005662B2">
        <w:rPr>
          <w:rFonts w:ascii="Arial" w:hAnsi="Arial"/>
          <w:sz w:val="20"/>
          <w:szCs w:val="20"/>
        </w:rPr>
        <w:t xml:space="preserve"> t</w:t>
      </w:r>
      <w:r w:rsidRPr="005662B2">
        <w:rPr>
          <w:rFonts w:ascii="Arial" w:hAnsi="Arial"/>
          <w:bCs/>
          <w:sz w:val="20"/>
          <w:szCs w:val="20"/>
        </w:rPr>
        <w:t>ohoto zápisu</w:t>
      </w:r>
      <w:r w:rsidR="005662B2">
        <w:rPr>
          <w:rFonts w:ascii="Arial" w:hAnsi="Arial"/>
          <w:b/>
          <w:bCs/>
          <w:sz w:val="20"/>
          <w:szCs w:val="20"/>
        </w:rPr>
        <w:t xml:space="preserve">. </w:t>
      </w:r>
      <w:r w:rsidR="005662B2" w:rsidRPr="005662B2">
        <w:rPr>
          <w:rFonts w:ascii="Arial" w:hAnsi="Arial"/>
          <w:bCs/>
          <w:sz w:val="20"/>
          <w:szCs w:val="20"/>
        </w:rPr>
        <w:t>Byla p</w:t>
      </w:r>
      <w:r>
        <w:rPr>
          <w:rFonts w:ascii="Arial" w:hAnsi="Arial"/>
          <w:sz w:val="20"/>
          <w:szCs w:val="20"/>
        </w:rPr>
        <w:t>řijata bez připomín</w:t>
      </w:r>
      <w:r w:rsidR="005662B2">
        <w:rPr>
          <w:rFonts w:ascii="Arial" w:hAnsi="Arial"/>
          <w:sz w:val="20"/>
          <w:szCs w:val="20"/>
        </w:rPr>
        <w:t xml:space="preserve">ek a dotazů.                                                                                                                                                                                  </w:t>
      </w:r>
    </w:p>
    <w:p w:rsidR="00027083" w:rsidRPr="005662B2" w:rsidRDefault="005662B2">
      <w:pPr>
        <w:pStyle w:val="Standard"/>
        <w:jc w:val="both"/>
        <w:rPr>
          <w:b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5662B2">
        <w:rPr>
          <w:rFonts w:ascii="Arial" w:hAnsi="Arial"/>
          <w:b/>
          <w:sz w:val="20"/>
          <w:szCs w:val="20"/>
        </w:rPr>
        <w:t>na vědomí</w:t>
      </w:r>
    </w:p>
    <w:p w:rsidR="00027083" w:rsidRDefault="00027083">
      <w:pPr>
        <w:pStyle w:val="Standard"/>
        <w:jc w:val="both"/>
        <w:rPr>
          <w:rFonts w:ascii="Arial" w:hAnsi="Arial"/>
          <w:sz w:val="20"/>
          <w:szCs w:val="20"/>
        </w:rPr>
      </w:pPr>
    </w:p>
    <w:p w:rsidR="00A43292" w:rsidRDefault="00B20DB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Zpráva KRK přednesená předsedkyní p. </w:t>
      </w:r>
      <w:proofErr w:type="spellStart"/>
      <w:r>
        <w:rPr>
          <w:rFonts w:ascii="Arial" w:hAnsi="Arial"/>
          <w:sz w:val="20"/>
          <w:szCs w:val="20"/>
        </w:rPr>
        <w:t>Alblovou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D42AA6">
        <w:rPr>
          <w:rFonts w:ascii="Arial" w:hAnsi="Arial"/>
          <w:sz w:val="20"/>
          <w:szCs w:val="20"/>
        </w:rPr>
        <w:t>viz</w:t>
      </w:r>
      <w:r>
        <w:rPr>
          <w:rFonts w:ascii="Arial" w:hAnsi="Arial"/>
          <w:sz w:val="20"/>
          <w:szCs w:val="20"/>
        </w:rPr>
        <w:t xml:space="preserve"> </w:t>
      </w:r>
      <w:r w:rsidR="00D42AA6" w:rsidRPr="00D42AA6">
        <w:rPr>
          <w:rFonts w:ascii="Arial" w:hAnsi="Arial"/>
          <w:b/>
          <w:sz w:val="20"/>
          <w:szCs w:val="20"/>
        </w:rPr>
        <w:t xml:space="preserve">příloha </w:t>
      </w:r>
      <w:proofErr w:type="gramStart"/>
      <w:r w:rsidR="00D42AA6" w:rsidRPr="00D42AA6">
        <w:rPr>
          <w:rFonts w:ascii="Arial" w:hAnsi="Arial"/>
          <w:b/>
          <w:sz w:val="20"/>
          <w:szCs w:val="20"/>
        </w:rPr>
        <w:t>č. 2</w:t>
      </w:r>
      <w:r w:rsidRPr="005662B2">
        <w:rPr>
          <w:rFonts w:ascii="Arial" w:hAnsi="Arial"/>
          <w:bCs/>
          <w:sz w:val="20"/>
          <w:szCs w:val="20"/>
        </w:rPr>
        <w:t xml:space="preserve"> tohoto</w:t>
      </w:r>
      <w:proofErr w:type="gramEnd"/>
      <w:r w:rsidRPr="005662B2">
        <w:rPr>
          <w:rFonts w:ascii="Arial" w:hAnsi="Arial"/>
          <w:sz w:val="20"/>
          <w:szCs w:val="20"/>
        </w:rPr>
        <w:t xml:space="preserve"> </w:t>
      </w:r>
      <w:r w:rsidRPr="005662B2">
        <w:rPr>
          <w:rFonts w:ascii="Arial" w:hAnsi="Arial"/>
          <w:bCs/>
          <w:sz w:val="20"/>
          <w:szCs w:val="20"/>
        </w:rPr>
        <w:t>zápisu</w:t>
      </w:r>
      <w:r>
        <w:rPr>
          <w:rFonts w:ascii="Arial" w:hAnsi="Arial"/>
          <w:b/>
          <w:bCs/>
          <w:sz w:val="20"/>
          <w:szCs w:val="20"/>
        </w:rPr>
        <w:t>.</w:t>
      </w:r>
      <w:r w:rsidR="005662B2">
        <w:rPr>
          <w:rFonts w:ascii="Arial" w:hAnsi="Arial"/>
          <w:b/>
          <w:bCs/>
          <w:sz w:val="20"/>
          <w:szCs w:val="20"/>
        </w:rPr>
        <w:t xml:space="preserve"> </w:t>
      </w:r>
      <w:r w:rsidR="005662B2" w:rsidRPr="005662B2">
        <w:rPr>
          <w:rFonts w:ascii="Arial" w:hAnsi="Arial"/>
          <w:bCs/>
          <w:sz w:val="20"/>
          <w:szCs w:val="20"/>
        </w:rPr>
        <w:t>F</w:t>
      </w:r>
      <w:r w:rsidRPr="005662B2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nanční zdroje klubu </w:t>
      </w:r>
      <w:r w:rsidR="005662B2">
        <w:rPr>
          <w:rFonts w:ascii="Arial" w:hAnsi="Arial"/>
          <w:sz w:val="20"/>
          <w:szCs w:val="20"/>
        </w:rPr>
        <w:t xml:space="preserve">již přesahují částku 600.0tis Kč </w:t>
      </w:r>
      <w:r>
        <w:rPr>
          <w:rFonts w:ascii="Arial" w:hAnsi="Arial"/>
          <w:sz w:val="20"/>
          <w:szCs w:val="20"/>
        </w:rPr>
        <w:t xml:space="preserve">bez jakýchkoli závazků. </w:t>
      </w:r>
      <w:r w:rsidR="00A43292">
        <w:rPr>
          <w:rFonts w:ascii="Arial" w:hAnsi="Arial"/>
          <w:sz w:val="20"/>
          <w:szCs w:val="20"/>
        </w:rPr>
        <w:t>Zpráva byla</w:t>
      </w:r>
      <w:r w:rsidR="00D42AA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přijata plénem bez připomínek</w:t>
      </w:r>
      <w:r w:rsidR="00A43292">
        <w:rPr>
          <w:rFonts w:ascii="Arial" w:hAnsi="Arial"/>
          <w:sz w:val="20"/>
          <w:szCs w:val="20"/>
        </w:rPr>
        <w:t xml:space="preserve"> či dotazů</w:t>
      </w:r>
      <w:r>
        <w:rPr>
          <w:rFonts w:ascii="Arial" w:hAnsi="Arial"/>
          <w:sz w:val="20"/>
          <w:szCs w:val="20"/>
        </w:rPr>
        <w:t>.</w:t>
      </w:r>
      <w:r w:rsidR="00D42AA6">
        <w:rPr>
          <w:rFonts w:ascii="Arial" w:hAnsi="Arial"/>
          <w:sz w:val="20"/>
          <w:szCs w:val="20"/>
        </w:rPr>
        <w:t xml:space="preserve">              </w:t>
      </w:r>
      <w:r w:rsidR="00A43292">
        <w:rPr>
          <w:rFonts w:ascii="Arial" w:hAnsi="Arial"/>
          <w:sz w:val="20"/>
          <w:szCs w:val="20"/>
        </w:rPr>
        <w:t xml:space="preserve">  </w:t>
      </w:r>
    </w:p>
    <w:p w:rsidR="00027083" w:rsidRDefault="00A43292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42AA6" w:rsidRPr="00D42AA6">
        <w:rPr>
          <w:rFonts w:ascii="Arial" w:hAnsi="Arial"/>
          <w:b/>
          <w:sz w:val="20"/>
          <w:szCs w:val="20"/>
        </w:rPr>
        <w:t>schváleno</w:t>
      </w:r>
    </w:p>
    <w:p w:rsidR="00027083" w:rsidRDefault="00027083">
      <w:pPr>
        <w:pStyle w:val="Standard"/>
        <w:jc w:val="both"/>
        <w:rPr>
          <w:rFonts w:ascii="Arial" w:hAnsi="Arial"/>
          <w:sz w:val="20"/>
          <w:szCs w:val="20"/>
        </w:rPr>
      </w:pPr>
    </w:p>
    <w:p w:rsidR="00027083" w:rsidRPr="004011EA" w:rsidRDefault="00B20DBB">
      <w:pPr>
        <w:pStyle w:val="Standard"/>
        <w:jc w:val="both"/>
        <w:rPr>
          <w:b/>
        </w:rPr>
      </w:pPr>
      <w:r>
        <w:rPr>
          <w:rFonts w:ascii="Arial" w:hAnsi="Arial"/>
          <w:sz w:val="20"/>
          <w:szCs w:val="20"/>
        </w:rPr>
        <w:t xml:space="preserve">5) </w:t>
      </w:r>
      <w:r w:rsidR="00D42AA6">
        <w:rPr>
          <w:rFonts w:ascii="Arial" w:hAnsi="Arial"/>
          <w:sz w:val="20"/>
          <w:szCs w:val="20"/>
        </w:rPr>
        <w:t xml:space="preserve">Zprávu a informační blok o klubové </w:t>
      </w:r>
      <w:proofErr w:type="spellStart"/>
      <w:r w:rsidR="00D42AA6">
        <w:rPr>
          <w:rFonts w:ascii="Arial" w:hAnsi="Arial"/>
          <w:sz w:val="20"/>
          <w:szCs w:val="20"/>
        </w:rPr>
        <w:t>testační</w:t>
      </w:r>
      <w:proofErr w:type="spellEnd"/>
      <w:r w:rsidR="00D42AA6">
        <w:rPr>
          <w:rFonts w:ascii="Arial" w:hAnsi="Arial"/>
          <w:sz w:val="20"/>
          <w:szCs w:val="20"/>
        </w:rPr>
        <w:t xml:space="preserve"> komisi (KLTK) přednesl p. </w:t>
      </w:r>
      <w:proofErr w:type="spellStart"/>
      <w:r w:rsidR="00D42AA6">
        <w:rPr>
          <w:rFonts w:ascii="Arial" w:hAnsi="Arial"/>
          <w:sz w:val="20"/>
          <w:szCs w:val="20"/>
        </w:rPr>
        <w:t>Cankář</w:t>
      </w:r>
      <w:proofErr w:type="spellEnd"/>
      <w:r w:rsidR="00D42AA6">
        <w:rPr>
          <w:rFonts w:ascii="Arial" w:hAnsi="Arial"/>
          <w:sz w:val="20"/>
          <w:szCs w:val="20"/>
        </w:rPr>
        <w:t xml:space="preserve">. Podrobně seznámil s novým ceníkem úkonů a dalších </w:t>
      </w:r>
      <w:proofErr w:type="gramStart"/>
      <w:r w:rsidR="00D42AA6">
        <w:rPr>
          <w:rFonts w:ascii="Arial" w:hAnsi="Arial"/>
          <w:sz w:val="20"/>
          <w:szCs w:val="20"/>
        </w:rPr>
        <w:t>novinkách</w:t>
      </w:r>
      <w:proofErr w:type="gramEnd"/>
      <w:r w:rsidR="00D42AA6">
        <w:rPr>
          <w:rFonts w:ascii="Arial" w:hAnsi="Arial"/>
          <w:sz w:val="20"/>
          <w:szCs w:val="20"/>
        </w:rPr>
        <w:t xml:space="preserve">, zvláště </w:t>
      </w:r>
      <w:r w:rsidR="00A43292">
        <w:rPr>
          <w:rFonts w:ascii="Arial" w:hAnsi="Arial"/>
          <w:sz w:val="20"/>
          <w:szCs w:val="20"/>
        </w:rPr>
        <w:t xml:space="preserve">o </w:t>
      </w:r>
      <w:r w:rsidR="00D42AA6">
        <w:rPr>
          <w:rFonts w:ascii="Arial" w:hAnsi="Arial"/>
          <w:sz w:val="20"/>
          <w:szCs w:val="20"/>
        </w:rPr>
        <w:t xml:space="preserve">přechodu na dvouletý </w:t>
      </w:r>
      <w:proofErr w:type="spellStart"/>
      <w:r w:rsidR="00D42AA6">
        <w:rPr>
          <w:rFonts w:ascii="Arial" w:hAnsi="Arial"/>
          <w:sz w:val="20"/>
          <w:szCs w:val="20"/>
        </w:rPr>
        <w:t>testační</w:t>
      </w:r>
      <w:proofErr w:type="spellEnd"/>
      <w:r w:rsidR="00D42AA6">
        <w:rPr>
          <w:rFonts w:ascii="Arial" w:hAnsi="Arial"/>
          <w:sz w:val="20"/>
          <w:szCs w:val="20"/>
        </w:rPr>
        <w:t xml:space="preserve"> interval. Vše lze nalézt na klubovém webu, </w:t>
      </w:r>
      <w:proofErr w:type="spellStart"/>
      <w:r w:rsidR="00D42AA6">
        <w:rPr>
          <w:rFonts w:ascii="Arial" w:hAnsi="Arial"/>
          <w:sz w:val="20"/>
          <w:szCs w:val="20"/>
        </w:rPr>
        <w:t>vč</w:t>
      </w:r>
      <w:proofErr w:type="spellEnd"/>
      <w:r w:rsidR="00D42AA6">
        <w:rPr>
          <w:rFonts w:ascii="Arial" w:hAnsi="Arial"/>
          <w:sz w:val="20"/>
          <w:szCs w:val="20"/>
        </w:rPr>
        <w:t xml:space="preserve"> termínů</w:t>
      </w:r>
      <w:r w:rsidR="00A43292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A43292">
        <w:rPr>
          <w:rFonts w:ascii="Arial" w:hAnsi="Arial"/>
          <w:sz w:val="20"/>
          <w:szCs w:val="20"/>
        </w:rPr>
        <w:t>testací</w:t>
      </w:r>
      <w:proofErr w:type="spellEnd"/>
      <w:r w:rsidR="00D42AA6">
        <w:rPr>
          <w:rFonts w:ascii="Arial" w:hAnsi="Arial"/>
          <w:sz w:val="20"/>
          <w:szCs w:val="20"/>
        </w:rPr>
        <w:t xml:space="preserve"> : </w:t>
      </w:r>
      <w:r w:rsidR="00D42AA6" w:rsidRPr="00A43292">
        <w:rPr>
          <w:rFonts w:ascii="Arial" w:hAnsi="Arial"/>
          <w:b/>
          <w:sz w:val="20"/>
          <w:szCs w:val="20"/>
        </w:rPr>
        <w:t>7.4</w:t>
      </w:r>
      <w:proofErr w:type="gramEnd"/>
      <w:r w:rsidR="00D42AA6">
        <w:rPr>
          <w:rFonts w:ascii="Arial" w:hAnsi="Arial"/>
          <w:sz w:val="20"/>
          <w:szCs w:val="20"/>
        </w:rPr>
        <w:t xml:space="preserve">. Chomutov, </w:t>
      </w:r>
      <w:r w:rsidR="00D42AA6" w:rsidRPr="00271BEF">
        <w:rPr>
          <w:rFonts w:ascii="Arial" w:hAnsi="Arial"/>
          <w:b/>
          <w:sz w:val="20"/>
          <w:szCs w:val="20"/>
        </w:rPr>
        <w:t>14.4.</w:t>
      </w:r>
      <w:r w:rsidR="00D42AA6">
        <w:rPr>
          <w:rFonts w:ascii="Arial" w:hAnsi="Arial"/>
          <w:sz w:val="20"/>
          <w:szCs w:val="20"/>
        </w:rPr>
        <w:t xml:space="preserve"> Terezín, </w:t>
      </w:r>
      <w:r w:rsidR="00D42AA6" w:rsidRPr="00271BEF">
        <w:rPr>
          <w:rFonts w:ascii="Arial" w:hAnsi="Arial"/>
          <w:b/>
          <w:sz w:val="20"/>
          <w:szCs w:val="20"/>
        </w:rPr>
        <w:t>5.5</w:t>
      </w:r>
      <w:r w:rsidR="00D42AA6">
        <w:rPr>
          <w:rFonts w:ascii="Arial" w:hAnsi="Arial"/>
          <w:sz w:val="20"/>
          <w:szCs w:val="20"/>
        </w:rPr>
        <w:t>. Ústí n. L./</w:t>
      </w:r>
      <w:r w:rsidR="00271BEF">
        <w:rPr>
          <w:rFonts w:ascii="Arial" w:hAnsi="Arial"/>
          <w:sz w:val="20"/>
          <w:szCs w:val="20"/>
        </w:rPr>
        <w:t xml:space="preserve"> </w:t>
      </w:r>
      <w:proofErr w:type="spellStart"/>
      <w:r w:rsidR="00D42AA6">
        <w:rPr>
          <w:rFonts w:ascii="Arial" w:hAnsi="Arial"/>
          <w:sz w:val="20"/>
          <w:szCs w:val="20"/>
        </w:rPr>
        <w:t>KrásnéBřezno</w:t>
      </w:r>
      <w:proofErr w:type="spellEnd"/>
      <w:r w:rsidR="00D42AA6">
        <w:rPr>
          <w:rFonts w:ascii="Arial" w:hAnsi="Arial"/>
          <w:sz w:val="20"/>
          <w:szCs w:val="20"/>
        </w:rPr>
        <w:t>. Část dotazů zodpovězena obratem, část posunuta do bloku diskuze – různé</w:t>
      </w:r>
      <w:r w:rsidR="00271BEF">
        <w:rPr>
          <w:rFonts w:ascii="Arial" w:hAnsi="Arial"/>
          <w:sz w:val="20"/>
          <w:szCs w:val="20"/>
        </w:rPr>
        <w:t xml:space="preserve"> ad 9)</w:t>
      </w:r>
      <w:r w:rsidR="00D42AA6">
        <w:rPr>
          <w:rFonts w:ascii="Arial" w:hAnsi="Arial"/>
          <w:sz w:val="20"/>
          <w:szCs w:val="20"/>
        </w:rPr>
        <w:t>.</w:t>
      </w:r>
      <w:r w:rsidR="004011EA">
        <w:rPr>
          <w:rFonts w:ascii="Arial" w:hAnsi="Arial"/>
          <w:sz w:val="20"/>
          <w:szCs w:val="20"/>
        </w:rPr>
        <w:t xml:space="preserve"> </w:t>
      </w:r>
      <w:r w:rsidR="00271BEF">
        <w:rPr>
          <w:rFonts w:ascii="Arial" w:hAnsi="Arial"/>
          <w:sz w:val="20"/>
          <w:szCs w:val="20"/>
        </w:rPr>
        <w:t xml:space="preserve"> </w:t>
      </w:r>
      <w:r w:rsidR="004011EA">
        <w:rPr>
          <w:rFonts w:ascii="Arial" w:hAnsi="Arial"/>
          <w:sz w:val="20"/>
          <w:szCs w:val="20"/>
        </w:rPr>
        <w:t xml:space="preserve">                      </w:t>
      </w:r>
      <w:proofErr w:type="gramStart"/>
      <w:r w:rsidR="004011EA" w:rsidRPr="004011EA">
        <w:rPr>
          <w:rFonts w:ascii="Arial" w:hAnsi="Arial"/>
          <w:b/>
          <w:sz w:val="20"/>
          <w:szCs w:val="20"/>
        </w:rPr>
        <w:t>na</w:t>
      </w:r>
      <w:proofErr w:type="gramEnd"/>
      <w:r w:rsidR="004011EA" w:rsidRPr="004011EA">
        <w:rPr>
          <w:rFonts w:ascii="Arial" w:hAnsi="Arial"/>
          <w:b/>
          <w:sz w:val="20"/>
          <w:szCs w:val="20"/>
        </w:rPr>
        <w:t xml:space="preserve"> vědomí</w:t>
      </w:r>
    </w:p>
    <w:p w:rsidR="00027083" w:rsidRDefault="00027083">
      <w:pPr>
        <w:pStyle w:val="Standard"/>
        <w:jc w:val="both"/>
        <w:rPr>
          <w:rFonts w:ascii="Arial" w:hAnsi="Arial"/>
          <w:sz w:val="20"/>
          <w:szCs w:val="20"/>
        </w:rPr>
      </w:pPr>
    </w:p>
    <w:p w:rsidR="00027083" w:rsidRDefault="00B20DBB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6) Sraz proběhne </w:t>
      </w:r>
      <w:r>
        <w:rPr>
          <w:rFonts w:ascii="Arial" w:hAnsi="Arial"/>
          <w:b/>
          <w:bCs/>
          <w:sz w:val="20"/>
          <w:szCs w:val="20"/>
        </w:rPr>
        <w:t xml:space="preserve">v sobotu </w:t>
      </w:r>
      <w:proofErr w:type="gramStart"/>
      <w:r>
        <w:rPr>
          <w:rFonts w:ascii="Arial" w:hAnsi="Arial"/>
          <w:b/>
          <w:bCs/>
          <w:sz w:val="20"/>
          <w:szCs w:val="20"/>
        </w:rPr>
        <w:t>1</w:t>
      </w:r>
      <w:r w:rsidR="004011EA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.5. 201</w:t>
      </w:r>
      <w:r w:rsidR="004011EA">
        <w:rPr>
          <w:rFonts w:ascii="Arial" w:hAnsi="Arial"/>
          <w:b/>
          <w:bCs/>
          <w:sz w:val="20"/>
          <w:szCs w:val="20"/>
        </w:rPr>
        <w:t>9</w:t>
      </w:r>
      <w:proofErr w:type="gramEnd"/>
      <w:r>
        <w:rPr>
          <w:rFonts w:ascii="Arial" w:hAnsi="Arial"/>
          <w:sz w:val="20"/>
          <w:szCs w:val="20"/>
        </w:rPr>
        <w:t xml:space="preserve">. Potřebná jednání se ZČ již běží, detailní přípravy  dále rozpracovává výbor klubu. </w:t>
      </w:r>
      <w:r w:rsidR="00271BEF">
        <w:rPr>
          <w:rFonts w:ascii="Arial" w:hAnsi="Arial"/>
          <w:sz w:val="20"/>
          <w:szCs w:val="20"/>
        </w:rPr>
        <w:t>Opakovaně</w:t>
      </w:r>
      <w:r>
        <w:rPr>
          <w:rFonts w:ascii="Arial" w:hAnsi="Arial"/>
          <w:sz w:val="20"/>
          <w:szCs w:val="20"/>
        </w:rPr>
        <w:t xml:space="preserve"> poděkování předsedy těm členům (i </w:t>
      </w:r>
      <w:proofErr w:type="gramStart"/>
      <w:r>
        <w:rPr>
          <w:rFonts w:ascii="Arial" w:hAnsi="Arial"/>
          <w:sz w:val="20"/>
          <w:szCs w:val="20"/>
        </w:rPr>
        <w:t>nečlenům)  klubu</w:t>
      </w:r>
      <w:proofErr w:type="gramEnd"/>
      <w:r>
        <w:rPr>
          <w:rFonts w:ascii="Arial" w:hAnsi="Arial"/>
          <w:sz w:val="20"/>
          <w:szCs w:val="20"/>
        </w:rPr>
        <w:t>, kteří dlouhodobě a obětavě pomáhají při přejímkách, v depu, na sta</w:t>
      </w:r>
      <w:r w:rsidR="004011EA">
        <w:rPr>
          <w:rFonts w:ascii="Arial" w:hAnsi="Arial"/>
          <w:sz w:val="20"/>
          <w:szCs w:val="20"/>
        </w:rPr>
        <w:t>rtu či jako traťoví komisaři</w:t>
      </w:r>
      <w:r>
        <w:rPr>
          <w:rFonts w:ascii="Arial" w:hAnsi="Arial"/>
          <w:sz w:val="20"/>
          <w:szCs w:val="20"/>
        </w:rPr>
        <w:t>.</w:t>
      </w:r>
      <w:r w:rsidR="004011EA">
        <w:rPr>
          <w:rFonts w:ascii="Arial" w:hAnsi="Arial"/>
          <w:sz w:val="20"/>
          <w:szCs w:val="20"/>
        </w:rPr>
        <w:t xml:space="preserve"> Vzhledem k souběžně probíhající výstavce „40 let klubu“ je nutno rozdělit pořadatelské síly a ředitelem soutěže je </w:t>
      </w:r>
      <w:proofErr w:type="spellStart"/>
      <w:r w:rsidR="004011EA">
        <w:rPr>
          <w:rFonts w:ascii="Arial" w:hAnsi="Arial"/>
          <w:sz w:val="20"/>
          <w:szCs w:val="20"/>
        </w:rPr>
        <w:t>Zd.Garlík</w:t>
      </w:r>
      <w:proofErr w:type="spellEnd"/>
      <w:r w:rsidR="004011EA">
        <w:rPr>
          <w:rFonts w:ascii="Arial" w:hAnsi="Arial"/>
          <w:sz w:val="20"/>
          <w:szCs w:val="20"/>
        </w:rPr>
        <w:t xml:space="preserve">.            </w:t>
      </w:r>
      <w:proofErr w:type="gramStart"/>
      <w:r w:rsidR="004011EA" w:rsidRPr="004011EA">
        <w:rPr>
          <w:rFonts w:ascii="Arial" w:hAnsi="Arial"/>
          <w:b/>
          <w:sz w:val="20"/>
          <w:szCs w:val="20"/>
        </w:rPr>
        <w:t>na</w:t>
      </w:r>
      <w:proofErr w:type="gramEnd"/>
      <w:r w:rsidR="004011EA" w:rsidRPr="004011EA">
        <w:rPr>
          <w:rFonts w:ascii="Arial" w:hAnsi="Arial"/>
          <w:b/>
          <w:sz w:val="20"/>
          <w:szCs w:val="20"/>
        </w:rPr>
        <w:t xml:space="preserve"> vědomí</w:t>
      </w:r>
    </w:p>
    <w:p w:rsidR="00027083" w:rsidRDefault="00027083">
      <w:pPr>
        <w:pStyle w:val="Standard"/>
        <w:jc w:val="both"/>
        <w:rPr>
          <w:rFonts w:ascii="Arial" w:hAnsi="Arial"/>
          <w:sz w:val="20"/>
          <w:szCs w:val="20"/>
        </w:rPr>
      </w:pPr>
    </w:p>
    <w:p w:rsidR="00027083" w:rsidRDefault="00B20DBB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7) </w:t>
      </w:r>
      <w:r w:rsidR="004011EA">
        <w:rPr>
          <w:rFonts w:ascii="Arial" w:hAnsi="Arial"/>
          <w:sz w:val="20"/>
          <w:szCs w:val="20"/>
        </w:rPr>
        <w:t>Výstavka bude instalována v pavilonu „K“. Ředitelem je V. Král, který apeluje na členstvo, by se aktivně zapojilo do příprav poskytnutím strojů, rozpracovaných věcí nebo jinými artefakty. Zvláště jsou vítány</w:t>
      </w:r>
      <w:r w:rsidR="00AC4BF1">
        <w:rPr>
          <w:rFonts w:ascii="Arial" w:hAnsi="Arial"/>
          <w:sz w:val="20"/>
          <w:szCs w:val="20"/>
        </w:rPr>
        <w:t xml:space="preserve"> historické připomínky činností VCC (fotky, průkazy, katalogy </w:t>
      </w:r>
      <w:proofErr w:type="spellStart"/>
      <w:r w:rsidR="00AC4BF1">
        <w:rPr>
          <w:rFonts w:ascii="Arial" w:hAnsi="Arial"/>
          <w:sz w:val="20"/>
          <w:szCs w:val="20"/>
        </w:rPr>
        <w:t>apod</w:t>
      </w:r>
      <w:proofErr w:type="spellEnd"/>
      <w:r w:rsidR="00AC4BF1">
        <w:rPr>
          <w:rFonts w:ascii="Arial" w:hAnsi="Arial"/>
          <w:sz w:val="20"/>
          <w:szCs w:val="20"/>
        </w:rPr>
        <w:t>). Bude též nutno zajistit pořadatelskou</w:t>
      </w:r>
      <w:r w:rsidR="00271BEF">
        <w:rPr>
          <w:rFonts w:ascii="Arial" w:hAnsi="Arial"/>
          <w:sz w:val="20"/>
          <w:szCs w:val="20"/>
        </w:rPr>
        <w:t>/</w:t>
      </w:r>
      <w:r w:rsidR="00AC4BF1">
        <w:rPr>
          <w:rFonts w:ascii="Arial" w:hAnsi="Arial"/>
          <w:sz w:val="20"/>
          <w:szCs w:val="20"/>
        </w:rPr>
        <w:t xml:space="preserve"> </w:t>
      </w:r>
      <w:r w:rsidR="00271BEF">
        <w:rPr>
          <w:rFonts w:ascii="Arial" w:hAnsi="Arial"/>
          <w:sz w:val="20"/>
          <w:szCs w:val="20"/>
        </w:rPr>
        <w:t xml:space="preserve">hlídací </w:t>
      </w:r>
      <w:r w:rsidR="00AC4BF1">
        <w:rPr>
          <w:rFonts w:ascii="Arial" w:hAnsi="Arial"/>
          <w:sz w:val="20"/>
          <w:szCs w:val="20"/>
        </w:rPr>
        <w:t xml:space="preserve">službu po </w:t>
      </w:r>
      <w:r w:rsidR="00271BEF">
        <w:rPr>
          <w:rFonts w:ascii="Arial" w:hAnsi="Arial"/>
          <w:sz w:val="20"/>
          <w:szCs w:val="20"/>
        </w:rPr>
        <w:t xml:space="preserve">celou </w:t>
      </w:r>
      <w:r w:rsidR="00AC4BF1">
        <w:rPr>
          <w:rFonts w:ascii="Arial" w:hAnsi="Arial"/>
          <w:sz w:val="20"/>
          <w:szCs w:val="20"/>
        </w:rPr>
        <w:t xml:space="preserve">dobu konání Tempa a následný úklid a vrácení prostor.                </w:t>
      </w:r>
      <w:r w:rsidR="00271BEF">
        <w:rPr>
          <w:rFonts w:ascii="Arial" w:hAnsi="Arial"/>
          <w:sz w:val="20"/>
          <w:szCs w:val="20"/>
        </w:rPr>
        <w:t xml:space="preserve">  </w:t>
      </w:r>
      <w:r w:rsidR="00AC4BF1">
        <w:rPr>
          <w:rFonts w:ascii="Arial" w:hAnsi="Arial"/>
          <w:sz w:val="20"/>
          <w:szCs w:val="20"/>
        </w:rPr>
        <w:t xml:space="preserve">            </w:t>
      </w:r>
      <w:proofErr w:type="gramStart"/>
      <w:r w:rsidR="00AC4BF1" w:rsidRPr="00AC4BF1">
        <w:rPr>
          <w:rFonts w:ascii="Arial" w:hAnsi="Arial"/>
          <w:b/>
          <w:sz w:val="20"/>
          <w:szCs w:val="20"/>
        </w:rPr>
        <w:t>na</w:t>
      </w:r>
      <w:proofErr w:type="gramEnd"/>
      <w:r w:rsidR="00AC4BF1" w:rsidRPr="00AC4BF1">
        <w:rPr>
          <w:rFonts w:ascii="Arial" w:hAnsi="Arial"/>
          <w:b/>
          <w:sz w:val="20"/>
          <w:szCs w:val="20"/>
        </w:rPr>
        <w:t xml:space="preserve"> vědomí</w:t>
      </w:r>
    </w:p>
    <w:p w:rsidR="00027083" w:rsidRDefault="00027083">
      <w:pPr>
        <w:pStyle w:val="Standard"/>
        <w:jc w:val="both"/>
        <w:rPr>
          <w:rFonts w:ascii="Arial" w:hAnsi="Arial"/>
          <w:sz w:val="20"/>
          <w:szCs w:val="20"/>
        </w:rPr>
      </w:pPr>
    </w:p>
    <w:p w:rsidR="00027083" w:rsidRDefault="00B20DBB" w:rsidP="00271BEF">
      <w:pPr>
        <w:pStyle w:val="Standard"/>
      </w:pPr>
      <w:r>
        <w:rPr>
          <w:rFonts w:ascii="Arial" w:hAnsi="Arial"/>
          <w:sz w:val="20"/>
          <w:szCs w:val="20"/>
        </w:rPr>
        <w:t xml:space="preserve">8) </w:t>
      </w:r>
      <w:r w:rsidR="00AC4BF1">
        <w:rPr>
          <w:rFonts w:ascii="Arial" w:hAnsi="Arial"/>
          <w:sz w:val="20"/>
          <w:szCs w:val="20"/>
        </w:rPr>
        <w:t>O členství v klubu stanovenými způsoby požádalo 17 zájemců. Je</w:t>
      </w:r>
      <w:r w:rsidR="00271BEF">
        <w:rPr>
          <w:rFonts w:ascii="Arial" w:hAnsi="Arial"/>
          <w:sz w:val="20"/>
          <w:szCs w:val="20"/>
        </w:rPr>
        <w:t>st</w:t>
      </w:r>
      <w:r w:rsidR="00AC4BF1">
        <w:rPr>
          <w:rFonts w:ascii="Arial" w:hAnsi="Arial"/>
          <w:sz w:val="20"/>
          <w:szCs w:val="20"/>
        </w:rPr>
        <w:t xml:space="preserve"> stínem, že této výroční členské – pro zájemce schvalovací – schůze se zúčastnila jen cca polovina žadatelů, </w:t>
      </w:r>
      <w:r w:rsidR="00271BEF">
        <w:rPr>
          <w:rFonts w:ascii="Arial" w:hAnsi="Arial"/>
          <w:sz w:val="20"/>
          <w:szCs w:val="20"/>
        </w:rPr>
        <w:t xml:space="preserve">což bylo plénem </w:t>
      </w:r>
      <w:r w:rsidR="00AC4BF1">
        <w:rPr>
          <w:rFonts w:ascii="Arial" w:hAnsi="Arial"/>
          <w:sz w:val="20"/>
          <w:szCs w:val="20"/>
        </w:rPr>
        <w:t xml:space="preserve">kritizováno.  Seznam je </w:t>
      </w:r>
      <w:r w:rsidR="00AC4BF1" w:rsidRPr="00AC4BF1">
        <w:rPr>
          <w:rFonts w:ascii="Arial" w:hAnsi="Arial"/>
          <w:b/>
          <w:sz w:val="20"/>
          <w:szCs w:val="20"/>
        </w:rPr>
        <w:t>přílohou č. 3</w:t>
      </w:r>
      <w:r w:rsidR="00AC4BF1">
        <w:rPr>
          <w:rFonts w:ascii="Arial" w:hAnsi="Arial"/>
          <w:sz w:val="20"/>
          <w:szCs w:val="20"/>
        </w:rPr>
        <w:t xml:space="preserve"> tohoto zápisu.</w:t>
      </w:r>
      <w:r w:rsidR="00271BEF">
        <w:rPr>
          <w:rFonts w:ascii="Arial" w:hAnsi="Arial"/>
          <w:sz w:val="20"/>
          <w:szCs w:val="20"/>
        </w:rPr>
        <w:t xml:space="preserve">              </w:t>
      </w:r>
      <w:r w:rsidR="00AC4BF1">
        <w:rPr>
          <w:rFonts w:ascii="Arial" w:hAnsi="Arial"/>
          <w:sz w:val="20"/>
          <w:szCs w:val="20"/>
        </w:rPr>
        <w:t xml:space="preserve">                                                                               </w:t>
      </w:r>
      <w:proofErr w:type="gramStart"/>
      <w:r w:rsidR="00AC4BF1" w:rsidRPr="00AC4BF1">
        <w:rPr>
          <w:rFonts w:ascii="Arial" w:hAnsi="Arial"/>
          <w:b/>
          <w:sz w:val="20"/>
          <w:szCs w:val="20"/>
        </w:rPr>
        <w:t>schváleno</w:t>
      </w:r>
      <w:proofErr w:type="gramEnd"/>
      <w:r w:rsidR="00AC4BF1" w:rsidRPr="00AC4BF1">
        <w:rPr>
          <w:rFonts w:ascii="Arial" w:hAnsi="Arial"/>
          <w:b/>
          <w:sz w:val="20"/>
          <w:szCs w:val="20"/>
        </w:rPr>
        <w:t xml:space="preserve">   </w:t>
      </w:r>
      <w:r w:rsidR="00AC4BF1">
        <w:rPr>
          <w:rFonts w:ascii="Arial" w:hAnsi="Arial"/>
          <w:sz w:val="20"/>
          <w:szCs w:val="20"/>
        </w:rPr>
        <w:t xml:space="preserve"> </w:t>
      </w:r>
    </w:p>
    <w:p w:rsidR="00027083" w:rsidRDefault="00027083">
      <w:pPr>
        <w:pStyle w:val="Standard"/>
        <w:jc w:val="both"/>
        <w:rPr>
          <w:rFonts w:ascii="Arial" w:hAnsi="Arial"/>
          <w:sz w:val="20"/>
          <w:szCs w:val="20"/>
        </w:rPr>
      </w:pPr>
    </w:p>
    <w:p w:rsidR="00027083" w:rsidRDefault="00B20DB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</w:t>
      </w:r>
      <w:r w:rsidR="0015443F">
        <w:rPr>
          <w:rFonts w:ascii="Arial" w:hAnsi="Arial"/>
          <w:sz w:val="20"/>
          <w:szCs w:val="20"/>
        </w:rPr>
        <w:t>D</w:t>
      </w:r>
      <w:r w:rsidR="00AC4BF1">
        <w:rPr>
          <w:rFonts w:ascii="Arial" w:hAnsi="Arial"/>
          <w:sz w:val="20"/>
          <w:szCs w:val="20"/>
        </w:rPr>
        <w:t xml:space="preserve">iskutovány detaily </w:t>
      </w:r>
      <w:proofErr w:type="spellStart"/>
      <w:r w:rsidR="00AC4BF1">
        <w:rPr>
          <w:rFonts w:ascii="Arial" w:hAnsi="Arial"/>
          <w:sz w:val="20"/>
          <w:szCs w:val="20"/>
        </w:rPr>
        <w:t>testací</w:t>
      </w:r>
      <w:proofErr w:type="spellEnd"/>
      <w:r w:rsidR="00AC4BF1">
        <w:rPr>
          <w:rFonts w:ascii="Arial" w:hAnsi="Arial"/>
          <w:sz w:val="20"/>
          <w:szCs w:val="20"/>
        </w:rPr>
        <w:t xml:space="preserve">, </w:t>
      </w:r>
      <w:r w:rsidR="0015443F">
        <w:rPr>
          <w:rFonts w:ascii="Arial" w:hAnsi="Arial"/>
          <w:sz w:val="20"/>
          <w:szCs w:val="20"/>
        </w:rPr>
        <w:t xml:space="preserve">trasování letošního srazu Terezín 2019 přes Velemín (výročí) atd. </w:t>
      </w:r>
    </w:p>
    <w:p w:rsidR="00271BEF" w:rsidRDefault="00271BEF">
      <w:pPr>
        <w:pStyle w:val="Standard"/>
        <w:jc w:val="both"/>
        <w:rPr>
          <w:rFonts w:ascii="Arial" w:hAnsi="Arial"/>
          <w:sz w:val="20"/>
          <w:szCs w:val="20"/>
        </w:rPr>
      </w:pPr>
    </w:p>
    <w:p w:rsidR="00027083" w:rsidRDefault="00027083">
      <w:pPr>
        <w:pStyle w:val="Standard"/>
        <w:jc w:val="both"/>
        <w:rPr>
          <w:rFonts w:ascii="Arial" w:hAnsi="Arial"/>
          <w:sz w:val="20"/>
          <w:szCs w:val="20"/>
        </w:rPr>
      </w:pPr>
    </w:p>
    <w:p w:rsidR="00271BEF" w:rsidRDefault="00271BEF">
      <w:pPr>
        <w:pStyle w:val="Standard"/>
        <w:jc w:val="both"/>
        <w:rPr>
          <w:rFonts w:ascii="Arial" w:hAnsi="Arial"/>
          <w:sz w:val="20"/>
          <w:szCs w:val="20"/>
        </w:rPr>
      </w:pPr>
      <w:r w:rsidRPr="00271BEF">
        <w:rPr>
          <w:rFonts w:ascii="Arial" w:hAnsi="Arial"/>
          <w:b/>
          <w:sz w:val="20"/>
          <w:szCs w:val="20"/>
        </w:rPr>
        <w:t xml:space="preserve">Přílohy </w:t>
      </w:r>
      <w:proofErr w:type="gramStart"/>
      <w:r w:rsidRPr="00271BEF">
        <w:rPr>
          <w:rFonts w:ascii="Arial" w:hAnsi="Arial"/>
          <w:b/>
          <w:sz w:val="20"/>
          <w:szCs w:val="20"/>
        </w:rPr>
        <w:t>zápisu</w:t>
      </w:r>
      <w:r>
        <w:rPr>
          <w:rFonts w:ascii="Arial" w:hAnsi="Arial"/>
          <w:sz w:val="20"/>
          <w:szCs w:val="20"/>
        </w:rPr>
        <w:t xml:space="preserve">  :    1) Zpráva</w:t>
      </w:r>
      <w:proofErr w:type="gramEnd"/>
      <w:r>
        <w:rPr>
          <w:rFonts w:ascii="Arial" w:hAnsi="Arial"/>
          <w:sz w:val="20"/>
          <w:szCs w:val="20"/>
        </w:rPr>
        <w:t xml:space="preserve"> předsedy klubu      2) Zpráva KRK VCC     3) Seznam žadatelů o členství</w:t>
      </w:r>
      <w:r w:rsidR="00AA50B3">
        <w:rPr>
          <w:rFonts w:ascii="Arial" w:hAnsi="Arial"/>
          <w:sz w:val="20"/>
          <w:szCs w:val="20"/>
        </w:rPr>
        <w:t xml:space="preserve"> VCC</w:t>
      </w:r>
      <w:bookmarkStart w:id="0" w:name="_GoBack"/>
      <w:bookmarkEnd w:id="0"/>
    </w:p>
    <w:p w:rsidR="00027083" w:rsidRDefault="00027083">
      <w:pPr>
        <w:pStyle w:val="Standard"/>
        <w:jc w:val="both"/>
        <w:rPr>
          <w:rFonts w:ascii="Arial" w:hAnsi="Arial"/>
          <w:sz w:val="20"/>
          <w:szCs w:val="20"/>
        </w:rPr>
      </w:pPr>
    </w:p>
    <w:p w:rsidR="00271BEF" w:rsidRDefault="00271BEF">
      <w:pPr>
        <w:pStyle w:val="Standard"/>
        <w:jc w:val="both"/>
        <w:rPr>
          <w:rFonts w:ascii="Arial" w:hAnsi="Arial"/>
          <w:sz w:val="20"/>
          <w:szCs w:val="20"/>
        </w:rPr>
      </w:pPr>
    </w:p>
    <w:p w:rsidR="00271BEF" w:rsidRDefault="00271BEF">
      <w:pPr>
        <w:pStyle w:val="Standard"/>
        <w:jc w:val="both"/>
        <w:rPr>
          <w:rFonts w:ascii="Arial" w:hAnsi="Arial"/>
          <w:sz w:val="20"/>
          <w:szCs w:val="20"/>
        </w:rPr>
      </w:pPr>
    </w:p>
    <w:p w:rsidR="00027083" w:rsidRDefault="00B20DBB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zápis </w:t>
      </w:r>
      <w:r w:rsidR="0015443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:     Jiří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Hauf</w:t>
      </w:r>
      <w:proofErr w:type="spellEnd"/>
    </w:p>
    <w:p w:rsidR="00027083" w:rsidRDefault="00B20DBB">
      <w:pPr>
        <w:pStyle w:val="Standard"/>
      </w:pPr>
      <w:r>
        <w:rPr>
          <w:rFonts w:ascii="Arial" w:hAnsi="Arial"/>
          <w:sz w:val="20"/>
          <w:szCs w:val="20"/>
        </w:rPr>
        <w:t>Lovosice</w:t>
      </w:r>
      <w:r w:rsidR="0015443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 w:rsidR="0015443F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.3. 201</w:t>
      </w:r>
      <w:r w:rsidR="0015443F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71BEF">
        <w:rPr>
          <w:rFonts w:ascii="Arial" w:hAnsi="Arial"/>
        </w:rPr>
        <w:t xml:space="preserve">           </w:t>
      </w:r>
      <w:proofErr w:type="gramStart"/>
      <w:r w:rsidR="00271BEF">
        <w:rPr>
          <w:rFonts w:ascii="Arial" w:hAnsi="Arial"/>
        </w:rPr>
        <w:t>…...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>…………………...</w:t>
      </w:r>
    </w:p>
    <w:sectPr w:rsidR="00027083" w:rsidSect="000270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83" w:rsidRDefault="00027083" w:rsidP="00027083">
      <w:r>
        <w:separator/>
      </w:r>
    </w:p>
  </w:endnote>
  <w:endnote w:type="continuationSeparator" w:id="0">
    <w:p w:rsidR="00027083" w:rsidRDefault="00027083" w:rsidP="0002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83" w:rsidRDefault="00B20DBB" w:rsidP="00027083">
      <w:r w:rsidRPr="00027083">
        <w:rPr>
          <w:color w:val="000000"/>
        </w:rPr>
        <w:separator/>
      </w:r>
    </w:p>
  </w:footnote>
  <w:footnote w:type="continuationSeparator" w:id="0">
    <w:p w:rsidR="00027083" w:rsidRDefault="00027083" w:rsidP="0002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7083"/>
    <w:rsid w:val="00027083"/>
    <w:rsid w:val="0015443F"/>
    <w:rsid w:val="001F736A"/>
    <w:rsid w:val="00271BEF"/>
    <w:rsid w:val="002E195E"/>
    <w:rsid w:val="004011EA"/>
    <w:rsid w:val="005662B2"/>
    <w:rsid w:val="00777901"/>
    <w:rsid w:val="00A43292"/>
    <w:rsid w:val="00AA50B3"/>
    <w:rsid w:val="00AC4BF1"/>
    <w:rsid w:val="00B20DBB"/>
    <w:rsid w:val="00D4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27083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27083"/>
    <w:pPr>
      <w:suppressAutoHyphens/>
    </w:pPr>
  </w:style>
  <w:style w:type="paragraph" w:customStyle="1" w:styleId="Heading">
    <w:name w:val="Heading"/>
    <w:basedOn w:val="Standard"/>
    <w:next w:val="Textbody"/>
    <w:rsid w:val="0002708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27083"/>
    <w:pPr>
      <w:spacing w:after="140" w:line="288" w:lineRule="auto"/>
    </w:pPr>
  </w:style>
  <w:style w:type="paragraph" w:styleId="Seznam">
    <w:name w:val="List"/>
    <w:basedOn w:val="Textbody"/>
    <w:rsid w:val="00027083"/>
  </w:style>
  <w:style w:type="paragraph" w:customStyle="1" w:styleId="Titulek1">
    <w:name w:val="Titulek1"/>
    <w:basedOn w:val="Standard"/>
    <w:rsid w:val="000270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708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Hauf</dc:creator>
  <cp:lastModifiedBy>Lenovo G50</cp:lastModifiedBy>
  <cp:revision>8</cp:revision>
  <cp:lastPrinted>2018-03-05T08:42:00Z</cp:lastPrinted>
  <dcterms:created xsi:type="dcterms:W3CDTF">2018-04-16T08:53:00Z</dcterms:created>
  <dcterms:modified xsi:type="dcterms:W3CDTF">2019-03-04T10:33:00Z</dcterms:modified>
</cp:coreProperties>
</file>